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5D45" w14:textId="77777777" w:rsidR="003A7E9F" w:rsidRPr="003A7E9F" w:rsidRDefault="003A7E9F" w:rsidP="003A7E9F">
      <w:pPr>
        <w:spacing w:before="20" w:after="20" w:line="240" w:lineRule="auto"/>
        <w:jc w:val="center"/>
        <w:rPr>
          <w:rFonts w:ascii="Arial" w:eastAsia="MS Mincho" w:hAnsi="Arial" w:cs="Arial"/>
          <w:b/>
          <w:color w:val="000000"/>
          <w:kern w:val="0"/>
          <w:lang w:val="ro-RO" w:eastAsia="ja-JP"/>
          <w14:ligatures w14:val="none"/>
        </w:rPr>
      </w:pPr>
      <w:r w:rsidRPr="003A7E9F">
        <w:rPr>
          <w:rFonts w:ascii="Arial" w:eastAsia="Times New Roman" w:hAnsi="Arial" w:cs="Times New Roman"/>
          <w:b/>
          <w:noProof/>
          <w:kern w:val="0"/>
          <w:szCs w:val="20"/>
          <w:lang w:val="en-US"/>
          <w14:ligatures w14:val="none"/>
        </w:rPr>
        <w:drawing>
          <wp:anchor distT="0" distB="0" distL="114300" distR="114300" simplePos="0" relativeHeight="251659264" behindDoc="0" locked="0" layoutInCell="1" allowOverlap="1" wp14:anchorId="771C6AD4" wp14:editId="183B4FD6">
            <wp:simplePos x="0" y="0"/>
            <wp:positionH relativeFrom="column">
              <wp:posOffset>-83185</wp:posOffset>
            </wp:positionH>
            <wp:positionV relativeFrom="paragraph">
              <wp:posOffset>-200025</wp:posOffset>
            </wp:positionV>
            <wp:extent cx="990600" cy="952500"/>
            <wp:effectExtent l="0" t="0" r="0" b="0"/>
            <wp:wrapSquare wrapText="right"/>
            <wp:docPr id="13680591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14:sizeRelH relativeFrom="page">
              <wp14:pctWidth>0</wp14:pctWidth>
            </wp14:sizeRelH>
            <wp14:sizeRelV relativeFrom="page">
              <wp14:pctHeight>0</wp14:pctHeight>
            </wp14:sizeRelV>
          </wp:anchor>
        </w:drawing>
      </w:r>
      <w:r w:rsidRPr="003A7E9F">
        <w:rPr>
          <w:rFonts w:ascii="Arial" w:eastAsia="Times New Roman" w:hAnsi="Arial" w:cs="Times New Roman"/>
          <w:b/>
          <w:kern w:val="0"/>
          <w:lang w:val="ro-RO"/>
          <w14:ligatures w14:val="none"/>
        </w:rPr>
        <w:t xml:space="preserve">MINISTERUL SĂNĂTĂŢII </w:t>
      </w:r>
    </w:p>
    <w:p w14:paraId="3667E30E" w14:textId="77777777" w:rsidR="003A7E9F" w:rsidRPr="003A7E9F" w:rsidRDefault="003A7E9F" w:rsidP="003A7E9F">
      <w:pPr>
        <w:spacing w:before="20" w:after="20" w:line="240" w:lineRule="auto"/>
        <w:jc w:val="center"/>
        <w:rPr>
          <w:rFonts w:ascii="Arial" w:eastAsia="Times New Roman" w:hAnsi="Arial" w:cs="Arial"/>
          <w:b/>
          <w:caps/>
          <w:kern w:val="0"/>
          <w:lang w:val="ro-RO"/>
          <w14:ligatures w14:val="none"/>
        </w:rPr>
      </w:pPr>
      <w:r w:rsidRPr="003A7E9F">
        <w:rPr>
          <w:rFonts w:ascii="Arial" w:eastAsia="Times New Roman" w:hAnsi="Arial" w:cs="Arial"/>
          <w:b/>
          <w:kern w:val="0"/>
          <w:lang w:val="ro-RO"/>
          <w14:ligatures w14:val="none"/>
        </w:rPr>
        <w:t>DIRECŢIA</w:t>
      </w:r>
      <w:r w:rsidRPr="003A7E9F">
        <w:rPr>
          <w:rFonts w:ascii="Arial" w:eastAsia="Times New Roman" w:hAnsi="Arial" w:cs="Arial"/>
          <w:b/>
          <w:caps/>
          <w:kern w:val="0"/>
          <w:lang w:val="ro-RO"/>
          <w14:ligatures w14:val="none"/>
        </w:rPr>
        <w:t xml:space="preserve"> de Sănătate Publică a Judeţului SIBIU</w:t>
      </w:r>
    </w:p>
    <w:p w14:paraId="4A7E5266" w14:textId="77777777" w:rsidR="003A7E9F" w:rsidRPr="003A7E9F" w:rsidRDefault="003A7E9F" w:rsidP="003A7E9F">
      <w:pPr>
        <w:spacing w:before="20" w:after="20" w:line="240" w:lineRule="auto"/>
        <w:jc w:val="center"/>
        <w:rPr>
          <w:rFonts w:ascii="Times New Roman" w:eastAsia="Times New Roman" w:hAnsi="Times New Roman" w:cs="Times New Roman"/>
          <w:b/>
          <w:kern w:val="0"/>
          <w:lang w:val="ro-RO"/>
          <w14:ligatures w14:val="none"/>
        </w:rPr>
      </w:pPr>
      <w:r w:rsidRPr="003A7E9F">
        <w:rPr>
          <w:rFonts w:ascii="Times New Roman" w:eastAsia="Times New Roman" w:hAnsi="Times New Roman" w:cs="Times New Roman"/>
          <w:b/>
          <w:kern w:val="0"/>
          <w:lang w:val="ro-RO"/>
          <w14:ligatures w14:val="none"/>
        </w:rPr>
        <w:t xml:space="preserve">Sibiu, str. Gh. Bariţiu, nr. 3 cod 550178  Tel.: 0269 - 210071 / 211566  </w:t>
      </w:r>
    </w:p>
    <w:p w14:paraId="6B2BE360" w14:textId="77777777" w:rsidR="003A7E9F" w:rsidRPr="003A7E9F" w:rsidRDefault="003A7E9F" w:rsidP="003A7E9F">
      <w:pPr>
        <w:spacing w:before="20" w:after="20" w:line="240" w:lineRule="auto"/>
        <w:rPr>
          <w:rFonts w:ascii="Times New Roman" w:eastAsia="Times New Roman" w:hAnsi="Times New Roman" w:cs="Times New Roman"/>
          <w:b/>
          <w:color w:val="000000"/>
          <w:kern w:val="0"/>
          <w:lang w:val="en-US"/>
          <w14:ligatures w14:val="none"/>
        </w:rPr>
      </w:pPr>
      <w:r w:rsidRPr="003A7E9F">
        <w:rPr>
          <w:rFonts w:ascii="Times New Roman" w:eastAsia="Times New Roman" w:hAnsi="Times New Roman" w:cs="Times New Roman"/>
          <w:b/>
          <w:kern w:val="0"/>
          <w:lang w:val="ro-RO"/>
          <w14:ligatures w14:val="none"/>
        </w:rPr>
        <w:t xml:space="preserve">    Fax :0269-217092; e-mail : </w:t>
      </w:r>
      <w:hyperlink r:id="rId5" w:history="1">
        <w:r w:rsidRPr="003A7E9F">
          <w:rPr>
            <w:rFonts w:ascii="Times New Roman" w:eastAsia="Times New Roman" w:hAnsi="Times New Roman" w:cs="Times New Roman"/>
            <w:b/>
            <w:color w:val="0000FF"/>
            <w:kern w:val="0"/>
            <w:u w:val="single"/>
            <w:lang w:val="ro-RO"/>
            <w14:ligatures w14:val="none"/>
          </w:rPr>
          <w:t>relatiicupublicul@dspsibiu.ro</w:t>
        </w:r>
      </w:hyperlink>
    </w:p>
    <w:p w14:paraId="0DBECF4B" w14:textId="77777777" w:rsidR="003A7E9F" w:rsidRPr="003A7E9F" w:rsidRDefault="003A7E9F" w:rsidP="003A7E9F">
      <w:pPr>
        <w:spacing w:before="20" w:after="20" w:line="240" w:lineRule="auto"/>
        <w:rPr>
          <w:rFonts w:ascii="Times New Roman" w:eastAsia="Times New Roman" w:hAnsi="Times New Roman" w:cs="Times New Roman"/>
          <w:b/>
          <w:color w:val="000000"/>
          <w:kern w:val="0"/>
          <w:lang w:val="ro-RO"/>
          <w14:ligatures w14:val="none"/>
        </w:rPr>
      </w:pPr>
      <w:r w:rsidRPr="003A7E9F">
        <w:rPr>
          <w:rFonts w:ascii="Times New Roman" w:eastAsia="Times New Roman" w:hAnsi="Times New Roman" w:cs="Times New Roman"/>
          <w:b/>
          <w:color w:val="000000"/>
          <w:kern w:val="0"/>
          <w:lang w:val="en-US"/>
          <w14:ligatures w14:val="none"/>
        </w:rPr>
        <w:t xml:space="preserve">                                                   </w:t>
      </w:r>
      <w:hyperlink r:id="rId6" w:history="1">
        <w:r w:rsidRPr="003A7E9F">
          <w:rPr>
            <w:rFonts w:ascii="Times New Roman" w:eastAsiaTheme="majorEastAsia" w:hAnsi="Times New Roman" w:cs="Times New Roman"/>
            <w:b/>
            <w:color w:val="000000"/>
            <w:kern w:val="0"/>
            <w:u w:val="single"/>
            <w:lang w:val="ro-RO"/>
            <w14:ligatures w14:val="none"/>
          </w:rPr>
          <w:t>www.dspsibiu.ro</w:t>
        </w:r>
      </w:hyperlink>
    </w:p>
    <w:p w14:paraId="6C2315A2" w14:textId="77777777" w:rsidR="003A7E9F" w:rsidRPr="003A7E9F" w:rsidRDefault="003A7E9F" w:rsidP="003A7E9F">
      <w:pPr>
        <w:pBdr>
          <w:bottom w:val="single" w:sz="12" w:space="1" w:color="auto"/>
        </w:pBdr>
        <w:spacing w:before="20" w:after="20" w:line="240" w:lineRule="auto"/>
        <w:jc w:val="center"/>
        <w:rPr>
          <w:rFonts w:ascii="Times New Roman" w:eastAsia="Times New Roman" w:hAnsi="Times New Roman" w:cs="Times New Roman"/>
          <w:i/>
          <w:kern w:val="0"/>
          <w:lang w:val="ro-RO"/>
          <w14:ligatures w14:val="none"/>
        </w:rPr>
      </w:pPr>
      <w:r w:rsidRPr="003A7E9F">
        <w:rPr>
          <w:rFonts w:ascii="Times New Roman" w:eastAsia="Times New Roman" w:hAnsi="Times New Roman" w:cs="Times New Roman"/>
          <w:b/>
          <w:i/>
          <w:kern w:val="0"/>
          <w:lang w:val="ro-RO"/>
          <w14:ligatures w14:val="none"/>
        </w:rPr>
        <w:t xml:space="preserve"> </w:t>
      </w:r>
      <w:r w:rsidRPr="003A7E9F">
        <w:rPr>
          <w:rFonts w:ascii="Times New Roman" w:eastAsia="Times New Roman" w:hAnsi="Times New Roman" w:cs="Times New Roman"/>
          <w:i/>
          <w:kern w:val="0"/>
          <w:lang w:val="ro-RO"/>
          <w14:ligatures w14:val="none"/>
        </w:rPr>
        <w:t>Operator  prelucrare date cu caracter personal în conformitate cu Regulamentul (UE) 679/2016  înregistrat sub nr.38232 la ANSPDCP</w:t>
      </w:r>
    </w:p>
    <w:p w14:paraId="1901DA32" w14:textId="77777777" w:rsidR="003A7E9F" w:rsidRPr="003A7E9F" w:rsidRDefault="003A7E9F" w:rsidP="003A7E9F">
      <w:pPr>
        <w:pBdr>
          <w:bottom w:val="single" w:sz="12" w:space="1" w:color="auto"/>
        </w:pBdr>
        <w:spacing w:before="20" w:after="20" w:line="240" w:lineRule="auto"/>
        <w:jc w:val="center"/>
        <w:rPr>
          <w:rFonts w:ascii="Times New Roman" w:eastAsia="Times New Roman" w:hAnsi="Times New Roman" w:cs="Times New Roman"/>
          <w:b/>
          <w:kern w:val="0"/>
          <w:lang w:val="ro-RO"/>
          <w14:ligatures w14:val="none"/>
        </w:rPr>
      </w:pPr>
      <w:r w:rsidRPr="003A7E9F">
        <w:rPr>
          <w:rFonts w:ascii="Times New Roman" w:eastAsia="Times New Roman" w:hAnsi="Times New Roman" w:cs="Times New Roman"/>
          <w:kern w:val="0"/>
          <w:lang w:val="ro-RO"/>
          <w14:ligatures w14:val="none"/>
        </w:rPr>
        <w:t>COMPARTIMENT RELAȚII PUBLICE</w:t>
      </w:r>
    </w:p>
    <w:p w14:paraId="40EE6FC7" w14:textId="77777777" w:rsidR="003A7E9F" w:rsidRDefault="003A7E9F" w:rsidP="003A7E9F">
      <w:pPr>
        <w:jc w:val="center"/>
      </w:pPr>
    </w:p>
    <w:p w14:paraId="03B75B6D" w14:textId="77777777" w:rsidR="00F37A37" w:rsidRDefault="00F37A37" w:rsidP="003A7E9F">
      <w:pPr>
        <w:jc w:val="center"/>
      </w:pPr>
    </w:p>
    <w:p w14:paraId="3EC64220" w14:textId="2CB5AC26" w:rsidR="00D31B9F" w:rsidRDefault="00AE12D5" w:rsidP="003A7E9F">
      <w:pPr>
        <w:jc w:val="center"/>
        <w:rPr>
          <w:rFonts w:ascii="Times New Roman" w:hAnsi="Times New Roman" w:cs="Times New Roman"/>
        </w:rPr>
      </w:pPr>
      <w:r w:rsidRPr="007C5ADA">
        <w:rPr>
          <w:rFonts w:ascii="Times New Roman" w:hAnsi="Times New Roman" w:cs="Times New Roman"/>
        </w:rPr>
        <w:t xml:space="preserve">Sesiuni informative </w:t>
      </w:r>
      <w:r w:rsidR="00060AA4">
        <w:rPr>
          <w:rFonts w:ascii="Times New Roman" w:hAnsi="Times New Roman" w:cs="Times New Roman"/>
        </w:rPr>
        <w:t>î</w:t>
      </w:r>
      <w:r w:rsidRPr="007C5ADA">
        <w:rPr>
          <w:rFonts w:ascii="Times New Roman" w:hAnsi="Times New Roman" w:cs="Times New Roman"/>
        </w:rPr>
        <w:t xml:space="preserve">n </w:t>
      </w:r>
      <w:r w:rsidR="00060AA4">
        <w:rPr>
          <w:rFonts w:ascii="Times New Roman" w:hAnsi="Times New Roman" w:cs="Times New Roman"/>
        </w:rPr>
        <w:t>ș</w:t>
      </w:r>
      <w:r w:rsidRPr="007C5ADA">
        <w:rPr>
          <w:rFonts w:ascii="Times New Roman" w:hAnsi="Times New Roman" w:cs="Times New Roman"/>
        </w:rPr>
        <w:t>coli cu privire la</w:t>
      </w:r>
      <w:r w:rsidR="003A7E9F" w:rsidRPr="007C5ADA">
        <w:rPr>
          <w:rFonts w:ascii="Times New Roman" w:hAnsi="Times New Roman" w:cs="Times New Roman"/>
        </w:rPr>
        <w:t>…boala secolului</w:t>
      </w:r>
    </w:p>
    <w:p w14:paraId="73D4EE87" w14:textId="77777777" w:rsidR="00F37A37" w:rsidRPr="007C5ADA" w:rsidRDefault="00F37A37" w:rsidP="003A7E9F">
      <w:pPr>
        <w:jc w:val="center"/>
        <w:rPr>
          <w:rFonts w:ascii="Times New Roman" w:hAnsi="Times New Roman" w:cs="Times New Roman"/>
        </w:rPr>
      </w:pPr>
    </w:p>
    <w:p w14:paraId="276AFC40" w14:textId="12656960" w:rsidR="00210FB4" w:rsidRPr="007C5ADA" w:rsidRDefault="008B48A5">
      <w:pPr>
        <w:rPr>
          <w:rFonts w:ascii="Times New Roman" w:hAnsi="Times New Roman" w:cs="Times New Roman"/>
        </w:rPr>
      </w:pPr>
      <w:r>
        <w:rPr>
          <w:rFonts w:ascii="Times New Roman" w:hAnsi="Times New Roman" w:cs="Times New Roman"/>
        </w:rPr>
        <w:t xml:space="preserve">              </w:t>
      </w:r>
      <w:r w:rsidR="00E82547" w:rsidRPr="007C5ADA">
        <w:rPr>
          <w:rFonts w:ascii="Times New Roman" w:hAnsi="Times New Roman" w:cs="Times New Roman"/>
        </w:rPr>
        <w:t>Considerată boala secolului de către specialiști</w:t>
      </w:r>
      <w:r w:rsidR="00060AA4">
        <w:rPr>
          <w:rFonts w:ascii="Times New Roman" w:hAnsi="Times New Roman" w:cs="Times New Roman"/>
        </w:rPr>
        <w:t>,</w:t>
      </w:r>
      <w:r w:rsidR="00E82547" w:rsidRPr="007C5ADA">
        <w:rPr>
          <w:rFonts w:ascii="Times New Roman" w:hAnsi="Times New Roman" w:cs="Times New Roman"/>
        </w:rPr>
        <w:t xml:space="preserve"> depresia face tot mai multe victime</w:t>
      </w:r>
      <w:r w:rsidR="00F02405" w:rsidRPr="007C5ADA">
        <w:rPr>
          <w:rFonts w:ascii="Times New Roman" w:hAnsi="Times New Roman" w:cs="Times New Roman"/>
        </w:rPr>
        <w:t xml:space="preserve">. </w:t>
      </w:r>
      <w:r w:rsidR="00E82547" w:rsidRPr="007C5ADA">
        <w:rPr>
          <w:rFonts w:ascii="Times New Roman" w:hAnsi="Times New Roman" w:cs="Times New Roman"/>
        </w:rPr>
        <w:t>În ciuda răspândirii</w:t>
      </w:r>
      <w:r w:rsidR="00210FB4" w:rsidRPr="007C5ADA">
        <w:rPr>
          <w:rFonts w:ascii="Times New Roman" w:hAnsi="Times New Roman" w:cs="Times New Roman"/>
        </w:rPr>
        <w:t xml:space="preserve"> </w:t>
      </w:r>
      <w:r w:rsidR="00F37A37">
        <w:rPr>
          <w:rFonts w:ascii="Times New Roman" w:hAnsi="Times New Roman" w:cs="Times New Roman"/>
        </w:rPr>
        <w:t>aproape</w:t>
      </w:r>
      <w:r w:rsidR="00060AA4">
        <w:rPr>
          <w:rFonts w:ascii="Times New Roman" w:hAnsi="Times New Roman" w:cs="Times New Roman"/>
        </w:rPr>
        <w:t xml:space="preserve"> </w:t>
      </w:r>
      <w:r w:rsidR="00E82547" w:rsidRPr="007C5ADA">
        <w:rPr>
          <w:rFonts w:ascii="Times New Roman" w:hAnsi="Times New Roman" w:cs="Times New Roman"/>
        </w:rPr>
        <w:t xml:space="preserve">”epidemice”, </w:t>
      </w:r>
      <w:r w:rsidR="00F02405" w:rsidRPr="007C5ADA">
        <w:rPr>
          <w:rFonts w:ascii="Times New Roman" w:hAnsi="Times New Roman" w:cs="Times New Roman"/>
        </w:rPr>
        <w:t>boala</w:t>
      </w:r>
      <w:r w:rsidR="00E82547" w:rsidRPr="007C5ADA">
        <w:rPr>
          <w:rFonts w:ascii="Times New Roman" w:hAnsi="Times New Roman" w:cs="Times New Roman"/>
        </w:rPr>
        <w:t xml:space="preserve"> </w:t>
      </w:r>
      <w:r w:rsidR="00F02405" w:rsidRPr="007C5ADA">
        <w:rPr>
          <w:rFonts w:ascii="Times New Roman" w:hAnsi="Times New Roman" w:cs="Times New Roman"/>
        </w:rPr>
        <w:t xml:space="preserve">este adesea </w:t>
      </w:r>
      <w:r w:rsidR="006D319C" w:rsidRPr="007C5ADA">
        <w:rPr>
          <w:rFonts w:ascii="Times New Roman" w:hAnsi="Times New Roman" w:cs="Times New Roman"/>
        </w:rPr>
        <w:t>tratată cu</w:t>
      </w:r>
      <w:r w:rsidR="00F37A37">
        <w:rPr>
          <w:rFonts w:ascii="Times New Roman" w:hAnsi="Times New Roman" w:cs="Times New Roman"/>
        </w:rPr>
        <w:t>.</w:t>
      </w:r>
      <w:r w:rsidR="006D319C" w:rsidRPr="007C5ADA">
        <w:rPr>
          <w:rFonts w:ascii="Times New Roman" w:hAnsi="Times New Roman" w:cs="Times New Roman"/>
        </w:rPr>
        <w:t xml:space="preserve">..tăcere. Pe de-o parte sunt suferinzii care își maschează simptomele de teama stigmatizării iar pe de altă parte este sistemul de sănătate prins nepregătit pentru un asemenea flagel. Consecințele acestui cerc vicios sunt adesea dezastruoase. </w:t>
      </w:r>
      <w:r w:rsidR="00210FB4" w:rsidRPr="007C5ADA">
        <w:rPr>
          <w:rFonts w:ascii="Times New Roman" w:hAnsi="Times New Roman" w:cs="Times New Roman"/>
        </w:rPr>
        <w:t>Iar ce se vede în statistici este doar vârful iceberg-ului. În realitate, la fiecare caz de depresie depistat, alte câteva trec neobservate</w:t>
      </w:r>
      <w:r w:rsidR="00F90466" w:rsidRPr="007C5ADA">
        <w:rPr>
          <w:rFonts w:ascii="Times New Roman" w:hAnsi="Times New Roman" w:cs="Times New Roman"/>
        </w:rPr>
        <w:t>.</w:t>
      </w:r>
    </w:p>
    <w:p w14:paraId="3D1F09DA" w14:textId="3988FA68" w:rsidR="00210FB4" w:rsidRPr="007C5ADA" w:rsidRDefault="008B48A5" w:rsidP="00210FB4">
      <w:pPr>
        <w:rPr>
          <w:rFonts w:ascii="Times New Roman" w:hAnsi="Times New Roman" w:cs="Times New Roman"/>
        </w:rPr>
      </w:pPr>
      <w:r>
        <w:rPr>
          <w:rFonts w:ascii="Times New Roman" w:hAnsi="Times New Roman" w:cs="Times New Roman"/>
        </w:rPr>
        <w:t xml:space="preserve">             </w:t>
      </w:r>
      <w:r w:rsidR="00210FB4" w:rsidRPr="007C5ADA">
        <w:rPr>
          <w:rFonts w:ascii="Times New Roman" w:hAnsi="Times New Roman" w:cs="Times New Roman"/>
        </w:rPr>
        <w:t xml:space="preserve">La Sibiu spre exemplu, în cursul anului 2024 către Direcția de Sănătate Publică au fost raportate un număr de 226 de cazuri de depresie. Dintre acestea 125 au fost înregistrate la femei. Un caz a fost înregistrat la un preadolescent și alte 5 la persoane cu varste cuprinse între 15 si 19 ani. </w:t>
      </w:r>
      <w:r w:rsidR="00F90466" w:rsidRPr="007C5ADA">
        <w:rPr>
          <w:rFonts w:ascii="Times New Roman" w:hAnsi="Times New Roman" w:cs="Times New Roman"/>
        </w:rPr>
        <w:t>Statistica este însă cu siguranță subdimensionată</w:t>
      </w:r>
      <w:r w:rsidR="00F02405" w:rsidRPr="007C5ADA">
        <w:rPr>
          <w:rFonts w:ascii="Times New Roman" w:hAnsi="Times New Roman" w:cs="Times New Roman"/>
        </w:rPr>
        <w:t xml:space="preserve"> iar numarul cazurilor nedepistate îl depășește cu mult pe cel al celor diagnosticate</w:t>
      </w:r>
      <w:r w:rsidR="00F90466" w:rsidRPr="007C5ADA">
        <w:rPr>
          <w:rFonts w:ascii="Times New Roman" w:hAnsi="Times New Roman" w:cs="Times New Roman"/>
        </w:rPr>
        <w:t xml:space="preserve">. </w:t>
      </w:r>
    </w:p>
    <w:p w14:paraId="20C6BB68" w14:textId="3705D62C" w:rsidR="00210FB4" w:rsidRPr="007C5ADA" w:rsidRDefault="00210FB4" w:rsidP="00210FB4">
      <w:pPr>
        <w:rPr>
          <w:rFonts w:ascii="Times New Roman" w:hAnsi="Times New Roman" w:cs="Times New Roman"/>
        </w:rPr>
      </w:pPr>
      <w:r w:rsidRPr="007C5ADA">
        <w:rPr>
          <w:rFonts w:ascii="Times New Roman" w:hAnsi="Times New Roman" w:cs="Times New Roman"/>
        </w:rPr>
        <w:t>”</w:t>
      </w:r>
      <w:r w:rsidR="003A7E9F" w:rsidRPr="007C5ADA">
        <w:rPr>
          <w:rFonts w:ascii="Times New Roman" w:hAnsi="Times New Roman" w:cs="Times New Roman"/>
        </w:rPr>
        <w:t>D</w:t>
      </w:r>
      <w:r w:rsidRPr="007C5ADA">
        <w:rPr>
          <w:rFonts w:ascii="Times New Roman" w:hAnsi="Times New Roman" w:cs="Times New Roman"/>
        </w:rPr>
        <w:t>epresia afectează tot mai multă pop</w:t>
      </w:r>
      <w:r w:rsidR="006D319C" w:rsidRPr="007C5ADA">
        <w:rPr>
          <w:rFonts w:ascii="Times New Roman" w:hAnsi="Times New Roman" w:cs="Times New Roman"/>
        </w:rPr>
        <w:t>u</w:t>
      </w:r>
      <w:r w:rsidRPr="007C5ADA">
        <w:rPr>
          <w:rFonts w:ascii="Times New Roman" w:hAnsi="Times New Roman" w:cs="Times New Roman"/>
        </w:rPr>
        <w:t xml:space="preserve">lație indiferent de </w:t>
      </w:r>
      <w:r w:rsidR="00CE1611" w:rsidRPr="007C5ADA">
        <w:rPr>
          <w:rFonts w:ascii="Times New Roman" w:hAnsi="Times New Roman" w:cs="Times New Roman"/>
        </w:rPr>
        <w:t>vârstă iar aici trebuie tras un semnal de alarmă asupra faptului că</w:t>
      </w:r>
      <w:r w:rsidR="00060AA4">
        <w:rPr>
          <w:rFonts w:ascii="Times New Roman" w:hAnsi="Times New Roman" w:cs="Times New Roman"/>
        </w:rPr>
        <w:t>,</w:t>
      </w:r>
      <w:r w:rsidR="00CE1611" w:rsidRPr="007C5ADA">
        <w:rPr>
          <w:rFonts w:ascii="Times New Roman" w:hAnsi="Times New Roman" w:cs="Times New Roman"/>
        </w:rPr>
        <w:t xml:space="preserve"> de cele mai multe ori, în lipsa ajutorului specializat</w:t>
      </w:r>
      <w:r w:rsidR="0066756C" w:rsidRPr="007C5ADA">
        <w:rPr>
          <w:rFonts w:ascii="Times New Roman" w:hAnsi="Times New Roman" w:cs="Times New Roman"/>
        </w:rPr>
        <w:t>,</w:t>
      </w:r>
      <w:r w:rsidR="00CE1611" w:rsidRPr="007C5ADA">
        <w:rPr>
          <w:rFonts w:ascii="Times New Roman" w:hAnsi="Times New Roman" w:cs="Times New Roman"/>
        </w:rPr>
        <w:t xml:space="preserve"> </w:t>
      </w:r>
      <w:r w:rsidR="006D319C" w:rsidRPr="007C5ADA">
        <w:rPr>
          <w:rFonts w:ascii="Times New Roman" w:hAnsi="Times New Roman" w:cs="Times New Roman"/>
        </w:rPr>
        <w:t>dublat unde este cazul</w:t>
      </w:r>
      <w:r w:rsidR="00AE738E" w:rsidRPr="007C5ADA">
        <w:rPr>
          <w:rFonts w:ascii="Times New Roman" w:hAnsi="Times New Roman" w:cs="Times New Roman"/>
        </w:rPr>
        <w:t>,</w:t>
      </w:r>
      <w:r w:rsidR="006D319C" w:rsidRPr="007C5ADA">
        <w:rPr>
          <w:rFonts w:ascii="Times New Roman" w:hAnsi="Times New Roman" w:cs="Times New Roman"/>
        </w:rPr>
        <w:t xml:space="preserve"> de tratament specific, </w:t>
      </w:r>
      <w:r w:rsidR="00CE1611" w:rsidRPr="007C5ADA">
        <w:rPr>
          <w:rFonts w:ascii="Times New Roman" w:hAnsi="Times New Roman" w:cs="Times New Roman"/>
        </w:rPr>
        <w:t xml:space="preserve"> boala poate avea consecin</w:t>
      </w:r>
      <w:r w:rsidR="0066756C" w:rsidRPr="007C5ADA">
        <w:rPr>
          <w:rFonts w:ascii="Times New Roman" w:hAnsi="Times New Roman" w:cs="Times New Roman"/>
        </w:rPr>
        <w:t>ț</w:t>
      </w:r>
      <w:r w:rsidR="00CE1611" w:rsidRPr="007C5ADA">
        <w:rPr>
          <w:rFonts w:ascii="Times New Roman" w:hAnsi="Times New Roman" w:cs="Times New Roman"/>
        </w:rPr>
        <w:t xml:space="preserve">e grave, </w:t>
      </w:r>
      <w:r w:rsidR="00AF1FC5" w:rsidRPr="007C5ADA">
        <w:rPr>
          <w:rFonts w:ascii="Times New Roman" w:hAnsi="Times New Roman" w:cs="Times New Roman"/>
        </w:rPr>
        <w:t>chiar amenințătoare de viață</w:t>
      </w:r>
      <w:r w:rsidR="00CE1611" w:rsidRPr="007C5ADA">
        <w:rPr>
          <w:rFonts w:ascii="Times New Roman" w:hAnsi="Times New Roman" w:cs="Times New Roman"/>
        </w:rPr>
        <w:t>. Încurajăm sibienii de toate vârstele să ceară ajutor</w:t>
      </w:r>
      <w:r w:rsidR="00AF1FC5" w:rsidRPr="007C5ADA">
        <w:rPr>
          <w:rFonts w:ascii="Times New Roman" w:hAnsi="Times New Roman" w:cs="Times New Roman"/>
        </w:rPr>
        <w:t xml:space="preserve"> consilierilor școlari,</w:t>
      </w:r>
      <w:r w:rsidR="00CE1611" w:rsidRPr="007C5ADA">
        <w:rPr>
          <w:rFonts w:ascii="Times New Roman" w:hAnsi="Times New Roman" w:cs="Times New Roman"/>
        </w:rPr>
        <w:t xml:space="preserve"> </w:t>
      </w:r>
      <w:r w:rsidR="00CE0FB3" w:rsidRPr="007C5ADA">
        <w:rPr>
          <w:rFonts w:ascii="Times New Roman" w:hAnsi="Times New Roman" w:cs="Times New Roman"/>
        </w:rPr>
        <w:t xml:space="preserve">psihologilor, medicilor de familie </w:t>
      </w:r>
      <w:r w:rsidR="0066756C" w:rsidRPr="007C5ADA">
        <w:rPr>
          <w:rFonts w:ascii="Times New Roman" w:hAnsi="Times New Roman" w:cs="Times New Roman"/>
        </w:rPr>
        <w:t>ș</w:t>
      </w:r>
      <w:r w:rsidR="00CE0FB3" w:rsidRPr="007C5ADA">
        <w:rPr>
          <w:rFonts w:ascii="Times New Roman" w:hAnsi="Times New Roman" w:cs="Times New Roman"/>
        </w:rPr>
        <w:t>i bine</w:t>
      </w:r>
      <w:r w:rsidR="0066756C" w:rsidRPr="007C5ADA">
        <w:rPr>
          <w:rFonts w:ascii="Times New Roman" w:hAnsi="Times New Roman" w:cs="Times New Roman"/>
        </w:rPr>
        <w:t>î</w:t>
      </w:r>
      <w:r w:rsidR="00CE0FB3" w:rsidRPr="007C5ADA">
        <w:rPr>
          <w:rFonts w:ascii="Times New Roman" w:hAnsi="Times New Roman" w:cs="Times New Roman"/>
        </w:rPr>
        <w:t xml:space="preserve">nteles specialistilor în sănătate mintală. Depresia este o boală si trebuie tratată ca orice altă </w:t>
      </w:r>
      <w:r w:rsidR="00AF1FC5" w:rsidRPr="007C5ADA">
        <w:rPr>
          <w:rFonts w:ascii="Times New Roman" w:hAnsi="Times New Roman" w:cs="Times New Roman"/>
        </w:rPr>
        <w:t>afecțiune</w:t>
      </w:r>
      <w:r w:rsidR="00CE0FB3" w:rsidRPr="007C5ADA">
        <w:rPr>
          <w:rFonts w:ascii="Times New Roman" w:hAnsi="Times New Roman" w:cs="Times New Roman"/>
        </w:rPr>
        <w:t>, fără rușine dar cu</w:t>
      </w:r>
      <w:r w:rsidR="00F90E72" w:rsidRPr="007C5ADA">
        <w:rPr>
          <w:rFonts w:ascii="Times New Roman" w:hAnsi="Times New Roman" w:cs="Times New Roman"/>
        </w:rPr>
        <w:t xml:space="preserve"> seriozitate și</w:t>
      </w:r>
      <w:r w:rsidR="00CE0FB3" w:rsidRPr="007C5ADA">
        <w:rPr>
          <w:rFonts w:ascii="Times New Roman" w:hAnsi="Times New Roman" w:cs="Times New Roman"/>
        </w:rPr>
        <w:t xml:space="preserve"> multă empatie!”</w:t>
      </w:r>
      <w:r w:rsidR="006D319C" w:rsidRPr="007C5ADA">
        <w:rPr>
          <w:rFonts w:ascii="Times New Roman" w:hAnsi="Times New Roman" w:cs="Times New Roman"/>
        </w:rPr>
        <w:t xml:space="preserve"> </w:t>
      </w:r>
      <w:r w:rsidR="00AE738E" w:rsidRPr="007C5ADA">
        <w:rPr>
          <w:rFonts w:ascii="Times New Roman" w:hAnsi="Times New Roman" w:cs="Times New Roman"/>
        </w:rPr>
        <w:t>a declarat</w:t>
      </w:r>
      <w:r w:rsidR="006D319C" w:rsidRPr="007C5ADA">
        <w:rPr>
          <w:rFonts w:ascii="Times New Roman" w:hAnsi="Times New Roman" w:cs="Times New Roman"/>
        </w:rPr>
        <w:t xml:space="preserve"> Horatiu Cojocaru</w:t>
      </w:r>
      <w:r w:rsidR="00AE738E" w:rsidRPr="007C5ADA">
        <w:rPr>
          <w:rFonts w:ascii="Times New Roman" w:hAnsi="Times New Roman" w:cs="Times New Roman"/>
        </w:rPr>
        <w:t xml:space="preserve">, director executiv DSP Sibiu. </w:t>
      </w:r>
    </w:p>
    <w:p w14:paraId="7C4BAD32" w14:textId="5A5BC962" w:rsidR="007A58A0" w:rsidRPr="007C5ADA" w:rsidRDefault="008B48A5">
      <w:pPr>
        <w:rPr>
          <w:rFonts w:ascii="Times New Roman" w:hAnsi="Times New Roman" w:cs="Times New Roman"/>
        </w:rPr>
      </w:pPr>
      <w:r>
        <w:rPr>
          <w:rFonts w:ascii="Times New Roman" w:hAnsi="Times New Roman" w:cs="Times New Roman"/>
        </w:rPr>
        <w:t xml:space="preserve">             </w:t>
      </w:r>
      <w:r w:rsidR="00CE0FB3" w:rsidRPr="007C5ADA">
        <w:rPr>
          <w:rFonts w:ascii="Times New Roman" w:hAnsi="Times New Roman" w:cs="Times New Roman"/>
        </w:rPr>
        <w:t xml:space="preserve">Pentru a veni în ajutorul tinerilor, </w:t>
      </w:r>
      <w:r w:rsidR="007E409D" w:rsidRPr="007C5ADA">
        <w:rPr>
          <w:rFonts w:ascii="Times New Roman" w:hAnsi="Times New Roman" w:cs="Times New Roman"/>
        </w:rPr>
        <w:t>DSP Sibiu promovează sănătatea mintală în școli. Reprezentanti</w:t>
      </w:r>
      <w:r w:rsidR="00060AA4">
        <w:rPr>
          <w:rFonts w:ascii="Times New Roman" w:hAnsi="Times New Roman" w:cs="Times New Roman"/>
        </w:rPr>
        <w:t>i</w:t>
      </w:r>
      <w:r w:rsidR="007E409D" w:rsidRPr="007C5ADA">
        <w:rPr>
          <w:rFonts w:ascii="Times New Roman" w:hAnsi="Times New Roman" w:cs="Times New Roman"/>
        </w:rPr>
        <w:t xml:space="preserve"> Compartimentului ”Promvarea Sănătății” au în această perioadă mai multe înt</w:t>
      </w:r>
      <w:r w:rsidR="00370AEF" w:rsidRPr="007C5ADA">
        <w:rPr>
          <w:rFonts w:ascii="Times New Roman" w:hAnsi="Times New Roman" w:cs="Times New Roman"/>
        </w:rPr>
        <w:t>â</w:t>
      </w:r>
      <w:r w:rsidR="007E409D" w:rsidRPr="007C5ADA">
        <w:rPr>
          <w:rFonts w:ascii="Times New Roman" w:hAnsi="Times New Roman" w:cs="Times New Roman"/>
        </w:rPr>
        <w:t>lniri cu elevii u</w:t>
      </w:r>
      <w:r w:rsidR="00060AA4">
        <w:rPr>
          <w:rFonts w:ascii="Times New Roman" w:hAnsi="Times New Roman" w:cs="Times New Roman"/>
        </w:rPr>
        <w:t>n</w:t>
      </w:r>
      <w:r w:rsidR="007E409D" w:rsidRPr="007C5ADA">
        <w:rPr>
          <w:rFonts w:ascii="Times New Roman" w:hAnsi="Times New Roman" w:cs="Times New Roman"/>
        </w:rPr>
        <w:t xml:space="preserve">ităților de învățământ, în timpul cărora </w:t>
      </w:r>
      <w:r w:rsidR="00370AEF" w:rsidRPr="007C5ADA">
        <w:rPr>
          <w:rFonts w:ascii="Times New Roman" w:hAnsi="Times New Roman" w:cs="Times New Roman"/>
        </w:rPr>
        <w:t xml:space="preserve">preadolescenților și adolescenților </w:t>
      </w:r>
      <w:r w:rsidR="007E409D" w:rsidRPr="007C5ADA">
        <w:rPr>
          <w:rFonts w:ascii="Times New Roman" w:hAnsi="Times New Roman" w:cs="Times New Roman"/>
        </w:rPr>
        <w:t xml:space="preserve">li se vorbește despre depresie, anxietate </w:t>
      </w:r>
      <w:r w:rsidR="007A58A0" w:rsidRPr="007C5ADA">
        <w:rPr>
          <w:rFonts w:ascii="Times New Roman" w:hAnsi="Times New Roman" w:cs="Times New Roman"/>
        </w:rPr>
        <w:t>si tulburarile d</w:t>
      </w:r>
      <w:r w:rsidR="00370AEF" w:rsidRPr="007C5ADA">
        <w:rPr>
          <w:rFonts w:ascii="Times New Roman" w:hAnsi="Times New Roman" w:cs="Times New Roman"/>
        </w:rPr>
        <w:t>e alimentație</w:t>
      </w:r>
      <w:r w:rsidR="007A58A0" w:rsidRPr="007C5ADA">
        <w:rPr>
          <w:rFonts w:ascii="Times New Roman" w:hAnsi="Times New Roman" w:cs="Times New Roman"/>
        </w:rPr>
        <w:t>. Scopul întâlnirilor este acela de a-</w:t>
      </w:r>
      <w:r w:rsidR="00060AA4">
        <w:rPr>
          <w:rFonts w:ascii="Times New Roman" w:hAnsi="Times New Roman" w:cs="Times New Roman"/>
        </w:rPr>
        <w:t>i</w:t>
      </w:r>
      <w:r w:rsidR="007A58A0" w:rsidRPr="007C5ADA">
        <w:rPr>
          <w:rFonts w:ascii="Times New Roman" w:hAnsi="Times New Roman" w:cs="Times New Roman"/>
        </w:rPr>
        <w:t xml:space="preserve"> ajuta pe tineri să înțeleagă ce li se întâmplă lor</w:t>
      </w:r>
      <w:r w:rsidR="002D2966">
        <w:rPr>
          <w:rFonts w:ascii="Times New Roman" w:hAnsi="Times New Roman" w:cs="Times New Roman"/>
        </w:rPr>
        <w:t>,</w:t>
      </w:r>
      <w:r w:rsidR="007A58A0" w:rsidRPr="007C5ADA">
        <w:rPr>
          <w:rFonts w:ascii="Times New Roman" w:hAnsi="Times New Roman" w:cs="Times New Roman"/>
        </w:rPr>
        <w:t xml:space="preserve"> sau celor din jurul lor</w:t>
      </w:r>
      <w:r w:rsidR="002D2966">
        <w:rPr>
          <w:rFonts w:ascii="Times New Roman" w:hAnsi="Times New Roman" w:cs="Times New Roman"/>
        </w:rPr>
        <w:t>,</w:t>
      </w:r>
      <w:r w:rsidR="007A58A0" w:rsidRPr="007C5ADA">
        <w:rPr>
          <w:rFonts w:ascii="Times New Roman" w:hAnsi="Times New Roman" w:cs="Times New Roman"/>
        </w:rPr>
        <w:t xml:space="preserve"> dar și cum pot acționa pentru a-i ajuta pe cei care au nevoie. </w:t>
      </w:r>
    </w:p>
    <w:p w14:paraId="656A2BA4" w14:textId="77777777" w:rsidR="00F37A37" w:rsidRDefault="00F37A37" w:rsidP="003A7E9F">
      <w:pPr>
        <w:spacing w:before="20" w:after="20" w:line="240" w:lineRule="auto"/>
        <w:jc w:val="center"/>
        <w:rPr>
          <w:rFonts w:ascii="Times New Roman" w:eastAsia="Times New Roman" w:hAnsi="Times New Roman" w:cs="Times New Roman"/>
          <w:b/>
          <w:kern w:val="0"/>
          <w:lang w:val="ro-RO"/>
          <w14:ligatures w14:val="none"/>
        </w:rPr>
      </w:pPr>
    </w:p>
    <w:p w14:paraId="63FB7B77" w14:textId="075F130A" w:rsidR="003A7E9F" w:rsidRPr="003A7E9F" w:rsidRDefault="003A7E9F" w:rsidP="003A7E9F">
      <w:pPr>
        <w:spacing w:before="20" w:after="20" w:line="240" w:lineRule="auto"/>
        <w:jc w:val="center"/>
        <w:rPr>
          <w:rFonts w:ascii="Times New Roman" w:eastAsia="MS Mincho" w:hAnsi="Times New Roman" w:cs="Times New Roman"/>
          <w:b/>
          <w:color w:val="000000"/>
          <w:kern w:val="0"/>
          <w:lang w:val="ro-RO" w:eastAsia="ja-JP"/>
          <w14:ligatures w14:val="none"/>
        </w:rPr>
      </w:pPr>
      <w:r w:rsidRPr="003A7E9F">
        <w:rPr>
          <w:rFonts w:ascii="Times New Roman" w:eastAsia="Times New Roman" w:hAnsi="Times New Roman" w:cs="Times New Roman"/>
          <w:b/>
          <w:noProof/>
          <w:kern w:val="0"/>
          <w:szCs w:val="20"/>
          <w:lang w:val="en-US"/>
          <w14:ligatures w14:val="none"/>
        </w:rPr>
        <w:lastRenderedPageBreak/>
        <w:drawing>
          <wp:anchor distT="0" distB="0" distL="114300" distR="114300" simplePos="0" relativeHeight="251661312" behindDoc="0" locked="0" layoutInCell="1" allowOverlap="1" wp14:anchorId="0E314312" wp14:editId="12E6BD51">
            <wp:simplePos x="0" y="0"/>
            <wp:positionH relativeFrom="column">
              <wp:posOffset>-83185</wp:posOffset>
            </wp:positionH>
            <wp:positionV relativeFrom="paragraph">
              <wp:posOffset>-200025</wp:posOffset>
            </wp:positionV>
            <wp:extent cx="990600" cy="952500"/>
            <wp:effectExtent l="0" t="0" r="0" b="0"/>
            <wp:wrapSquare wrapText="right"/>
            <wp:docPr id="148992017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14:sizeRelH relativeFrom="page">
              <wp14:pctWidth>0</wp14:pctWidth>
            </wp14:sizeRelH>
            <wp14:sizeRelV relativeFrom="page">
              <wp14:pctHeight>0</wp14:pctHeight>
            </wp14:sizeRelV>
          </wp:anchor>
        </w:drawing>
      </w:r>
      <w:r w:rsidRPr="003A7E9F">
        <w:rPr>
          <w:rFonts w:ascii="Times New Roman" w:eastAsia="Times New Roman" w:hAnsi="Times New Roman" w:cs="Times New Roman"/>
          <w:b/>
          <w:kern w:val="0"/>
          <w:lang w:val="ro-RO"/>
          <w14:ligatures w14:val="none"/>
        </w:rPr>
        <w:t xml:space="preserve">MINISTERUL SĂNĂTĂŢII </w:t>
      </w:r>
    </w:p>
    <w:p w14:paraId="41BC633D" w14:textId="77777777" w:rsidR="003A7E9F" w:rsidRPr="003A7E9F" w:rsidRDefault="003A7E9F" w:rsidP="003A7E9F">
      <w:pPr>
        <w:spacing w:before="20" w:after="20" w:line="240" w:lineRule="auto"/>
        <w:jc w:val="center"/>
        <w:rPr>
          <w:rFonts w:ascii="Times New Roman" w:eastAsia="Times New Roman" w:hAnsi="Times New Roman" w:cs="Times New Roman"/>
          <w:b/>
          <w:caps/>
          <w:kern w:val="0"/>
          <w:lang w:val="ro-RO"/>
          <w14:ligatures w14:val="none"/>
        </w:rPr>
      </w:pPr>
      <w:r w:rsidRPr="003A7E9F">
        <w:rPr>
          <w:rFonts w:ascii="Times New Roman" w:eastAsia="Times New Roman" w:hAnsi="Times New Roman" w:cs="Times New Roman"/>
          <w:b/>
          <w:kern w:val="0"/>
          <w:lang w:val="ro-RO"/>
          <w14:ligatures w14:val="none"/>
        </w:rPr>
        <w:t>DIRECŢIA</w:t>
      </w:r>
      <w:r w:rsidRPr="003A7E9F">
        <w:rPr>
          <w:rFonts w:ascii="Times New Roman" w:eastAsia="Times New Roman" w:hAnsi="Times New Roman" w:cs="Times New Roman"/>
          <w:b/>
          <w:caps/>
          <w:kern w:val="0"/>
          <w:lang w:val="ro-RO"/>
          <w14:ligatures w14:val="none"/>
        </w:rPr>
        <w:t xml:space="preserve"> de Sănătate Publică a Judeţului SIBIU</w:t>
      </w:r>
    </w:p>
    <w:p w14:paraId="73380149" w14:textId="77777777" w:rsidR="003A7E9F" w:rsidRPr="003A7E9F" w:rsidRDefault="003A7E9F" w:rsidP="003A7E9F">
      <w:pPr>
        <w:spacing w:before="20" w:after="20" w:line="240" w:lineRule="auto"/>
        <w:jc w:val="center"/>
        <w:rPr>
          <w:rFonts w:ascii="Times New Roman" w:eastAsia="Times New Roman" w:hAnsi="Times New Roman" w:cs="Times New Roman"/>
          <w:b/>
          <w:kern w:val="0"/>
          <w:lang w:val="ro-RO"/>
          <w14:ligatures w14:val="none"/>
        </w:rPr>
      </w:pPr>
      <w:r w:rsidRPr="003A7E9F">
        <w:rPr>
          <w:rFonts w:ascii="Times New Roman" w:eastAsia="Times New Roman" w:hAnsi="Times New Roman" w:cs="Times New Roman"/>
          <w:b/>
          <w:kern w:val="0"/>
          <w:lang w:val="ro-RO"/>
          <w14:ligatures w14:val="none"/>
        </w:rPr>
        <w:t xml:space="preserve">Sibiu, str. Gh. Bariţiu, nr. 3 cod 550178  Tel.: 0269 - 210071 / 211566  </w:t>
      </w:r>
    </w:p>
    <w:p w14:paraId="46963D76" w14:textId="77777777" w:rsidR="003A7E9F" w:rsidRPr="003A7E9F" w:rsidRDefault="003A7E9F" w:rsidP="003A7E9F">
      <w:pPr>
        <w:spacing w:before="20" w:after="20" w:line="240" w:lineRule="auto"/>
        <w:rPr>
          <w:rFonts w:ascii="Times New Roman" w:eastAsia="Times New Roman" w:hAnsi="Times New Roman" w:cs="Times New Roman"/>
          <w:b/>
          <w:color w:val="000000"/>
          <w:kern w:val="0"/>
          <w:lang w:val="en-US"/>
          <w14:ligatures w14:val="none"/>
        </w:rPr>
      </w:pPr>
      <w:r w:rsidRPr="003A7E9F">
        <w:rPr>
          <w:rFonts w:ascii="Times New Roman" w:eastAsia="Times New Roman" w:hAnsi="Times New Roman" w:cs="Times New Roman"/>
          <w:b/>
          <w:kern w:val="0"/>
          <w:lang w:val="ro-RO"/>
          <w14:ligatures w14:val="none"/>
        </w:rPr>
        <w:t xml:space="preserve">    Fax :0269-217092; e-mail : </w:t>
      </w:r>
      <w:hyperlink r:id="rId7" w:history="1">
        <w:r w:rsidRPr="003A7E9F">
          <w:rPr>
            <w:rFonts w:ascii="Times New Roman" w:eastAsia="Times New Roman" w:hAnsi="Times New Roman" w:cs="Times New Roman"/>
            <w:b/>
            <w:color w:val="0000FF"/>
            <w:kern w:val="0"/>
            <w:u w:val="single"/>
            <w:lang w:val="ro-RO"/>
            <w14:ligatures w14:val="none"/>
          </w:rPr>
          <w:t>relatiicupublicul@dspsibiu.ro</w:t>
        </w:r>
      </w:hyperlink>
    </w:p>
    <w:p w14:paraId="0CC0C019" w14:textId="77777777" w:rsidR="003A7E9F" w:rsidRPr="003A7E9F" w:rsidRDefault="003A7E9F" w:rsidP="003A7E9F">
      <w:pPr>
        <w:spacing w:before="20" w:after="20" w:line="240" w:lineRule="auto"/>
        <w:rPr>
          <w:rFonts w:ascii="Times New Roman" w:eastAsia="Times New Roman" w:hAnsi="Times New Roman" w:cs="Times New Roman"/>
          <w:b/>
          <w:color w:val="000000"/>
          <w:kern w:val="0"/>
          <w:lang w:val="ro-RO"/>
          <w14:ligatures w14:val="none"/>
        </w:rPr>
      </w:pPr>
      <w:r w:rsidRPr="003A7E9F">
        <w:rPr>
          <w:rFonts w:ascii="Times New Roman" w:eastAsia="Times New Roman" w:hAnsi="Times New Roman" w:cs="Times New Roman"/>
          <w:b/>
          <w:color w:val="000000"/>
          <w:kern w:val="0"/>
          <w:lang w:val="en-US"/>
          <w14:ligatures w14:val="none"/>
        </w:rPr>
        <w:t xml:space="preserve">                                                   </w:t>
      </w:r>
      <w:hyperlink r:id="rId8" w:history="1">
        <w:r w:rsidRPr="003A7E9F">
          <w:rPr>
            <w:rFonts w:ascii="Times New Roman" w:eastAsiaTheme="majorEastAsia" w:hAnsi="Times New Roman" w:cs="Times New Roman"/>
            <w:b/>
            <w:color w:val="000000"/>
            <w:kern w:val="0"/>
            <w:u w:val="single"/>
            <w:lang w:val="ro-RO"/>
            <w14:ligatures w14:val="none"/>
          </w:rPr>
          <w:t>www.dspsibiu.ro</w:t>
        </w:r>
      </w:hyperlink>
    </w:p>
    <w:p w14:paraId="59962598" w14:textId="77777777" w:rsidR="003A7E9F" w:rsidRPr="003A7E9F" w:rsidRDefault="003A7E9F" w:rsidP="003A7E9F">
      <w:pPr>
        <w:pBdr>
          <w:bottom w:val="single" w:sz="12" w:space="1" w:color="auto"/>
        </w:pBdr>
        <w:spacing w:before="20" w:after="20" w:line="240" w:lineRule="auto"/>
        <w:jc w:val="center"/>
        <w:rPr>
          <w:rFonts w:ascii="Times New Roman" w:eastAsia="Times New Roman" w:hAnsi="Times New Roman" w:cs="Times New Roman"/>
          <w:i/>
          <w:kern w:val="0"/>
          <w:lang w:val="ro-RO"/>
          <w14:ligatures w14:val="none"/>
        </w:rPr>
      </w:pPr>
      <w:r w:rsidRPr="003A7E9F">
        <w:rPr>
          <w:rFonts w:ascii="Times New Roman" w:eastAsia="Times New Roman" w:hAnsi="Times New Roman" w:cs="Times New Roman"/>
          <w:b/>
          <w:i/>
          <w:kern w:val="0"/>
          <w:lang w:val="ro-RO"/>
          <w14:ligatures w14:val="none"/>
        </w:rPr>
        <w:t xml:space="preserve"> </w:t>
      </w:r>
      <w:r w:rsidRPr="003A7E9F">
        <w:rPr>
          <w:rFonts w:ascii="Times New Roman" w:eastAsia="Times New Roman" w:hAnsi="Times New Roman" w:cs="Times New Roman"/>
          <w:i/>
          <w:kern w:val="0"/>
          <w:lang w:val="ro-RO"/>
          <w14:ligatures w14:val="none"/>
        </w:rPr>
        <w:t>Operator  prelucrare date cu caracter personal în conformitate cu Regulamentul (UE) 679/2016  înregistrat sub nr.38232 la ANSPDCP</w:t>
      </w:r>
    </w:p>
    <w:p w14:paraId="702D1FFE" w14:textId="77777777" w:rsidR="003A7E9F" w:rsidRPr="003A7E9F" w:rsidRDefault="003A7E9F" w:rsidP="003A7E9F">
      <w:pPr>
        <w:pBdr>
          <w:bottom w:val="single" w:sz="12" w:space="1" w:color="auto"/>
        </w:pBdr>
        <w:spacing w:before="20" w:after="20" w:line="240" w:lineRule="auto"/>
        <w:jc w:val="center"/>
        <w:rPr>
          <w:rFonts w:ascii="Times New Roman" w:eastAsia="Times New Roman" w:hAnsi="Times New Roman" w:cs="Times New Roman"/>
          <w:b/>
          <w:kern w:val="0"/>
          <w:lang w:val="ro-RO"/>
          <w14:ligatures w14:val="none"/>
        </w:rPr>
      </w:pPr>
      <w:r w:rsidRPr="003A7E9F">
        <w:rPr>
          <w:rFonts w:ascii="Times New Roman" w:eastAsia="Times New Roman" w:hAnsi="Times New Roman" w:cs="Times New Roman"/>
          <w:kern w:val="0"/>
          <w:lang w:val="ro-RO"/>
          <w14:ligatures w14:val="none"/>
        </w:rPr>
        <w:t>COMPARTIMENT RELAȚII PUBLICE</w:t>
      </w:r>
    </w:p>
    <w:p w14:paraId="063A5B43" w14:textId="77777777" w:rsidR="003A7E9F" w:rsidRDefault="003A7E9F" w:rsidP="00AE738E">
      <w:pPr>
        <w:rPr>
          <w:rFonts w:ascii="Times New Roman" w:hAnsi="Times New Roman" w:cs="Times New Roman"/>
        </w:rPr>
      </w:pPr>
    </w:p>
    <w:p w14:paraId="3E34B70C" w14:textId="1141E357" w:rsidR="00F37A37" w:rsidRPr="007C5ADA" w:rsidRDefault="00F37A37" w:rsidP="00F37A37">
      <w:pPr>
        <w:pStyle w:val="NormalWeb"/>
        <w:spacing w:before="200" w:beforeAutospacing="0" w:after="160" w:afterAutospacing="0" w:line="256" w:lineRule="auto"/>
        <w:rPr>
          <w:color w:val="000000"/>
        </w:rPr>
      </w:pPr>
      <w:r w:rsidRPr="007C5ADA">
        <w:t>”</w:t>
      </w:r>
      <w:r w:rsidRPr="007C5ADA">
        <w:rPr>
          <w:color w:val="000000"/>
        </w:rPr>
        <w:t xml:space="preserve">Depresia este o tulburare de sănătate mintală caracterizată printr-o stare persistentă de tristețe, lipsă de interes pentru activitățile de zi cu zi și o scădere generală a stimei de sine. La adolescenți, depresia poate fi uneori greu de recunoscut, deoarece simptomele se pot suprapune peste comportamentele și schimbările emoționale normale specifice vârstei.”, a declarat </w:t>
      </w:r>
      <w:r w:rsidR="002D2966">
        <w:rPr>
          <w:color w:val="000000"/>
        </w:rPr>
        <w:t xml:space="preserve">as.med, </w:t>
      </w:r>
      <w:r w:rsidRPr="007C5ADA">
        <w:rPr>
          <w:color w:val="000000"/>
        </w:rPr>
        <w:t xml:space="preserve">Claudia Ciucurel, </w:t>
      </w:r>
      <w:r w:rsidR="002D2966">
        <w:rPr>
          <w:color w:val="000000"/>
        </w:rPr>
        <w:t xml:space="preserve">din </w:t>
      </w:r>
      <w:r w:rsidRPr="007C5ADA">
        <w:rPr>
          <w:color w:val="000000"/>
        </w:rPr>
        <w:t xml:space="preserve">cadrul Compartimentului Promovarea Sănătății. </w:t>
      </w:r>
    </w:p>
    <w:p w14:paraId="5A850167" w14:textId="77777777" w:rsidR="00F37A37" w:rsidRPr="007C5ADA" w:rsidRDefault="00F37A37" w:rsidP="00AE738E">
      <w:pPr>
        <w:rPr>
          <w:rFonts w:ascii="Times New Roman" w:hAnsi="Times New Roman" w:cs="Times New Roman"/>
        </w:rPr>
      </w:pPr>
    </w:p>
    <w:p w14:paraId="400F52BF" w14:textId="17789BAC" w:rsidR="00AE738E" w:rsidRPr="007C5ADA" w:rsidRDefault="00DC7945" w:rsidP="00AE738E">
      <w:pPr>
        <w:rPr>
          <w:rFonts w:ascii="Times New Roman" w:hAnsi="Times New Roman" w:cs="Times New Roman"/>
        </w:rPr>
      </w:pPr>
      <w:r>
        <w:rPr>
          <w:rFonts w:ascii="Times New Roman" w:hAnsi="Times New Roman" w:cs="Times New Roman"/>
        </w:rPr>
        <w:t xml:space="preserve">            </w:t>
      </w:r>
      <w:r w:rsidR="00AE738E" w:rsidRPr="007C5ADA">
        <w:rPr>
          <w:rFonts w:ascii="Times New Roman" w:hAnsi="Times New Roman" w:cs="Times New Roman"/>
        </w:rPr>
        <w:t xml:space="preserve">Până acum, la sesiunile de informare au participat elevi de la Colegiul Național Octavian Goga și Scoala Gimnazială Nr. 18. În paralel au fost transmise materiale informative și către medicii de familie. </w:t>
      </w:r>
    </w:p>
    <w:p w14:paraId="407110DF" w14:textId="35ECAF4B" w:rsidR="003E395F" w:rsidRPr="007C5ADA" w:rsidRDefault="00DC7945">
      <w:pPr>
        <w:rPr>
          <w:rFonts w:ascii="Times New Roman" w:hAnsi="Times New Roman" w:cs="Times New Roman"/>
        </w:rPr>
      </w:pPr>
      <w:r>
        <w:rPr>
          <w:rFonts w:ascii="Times New Roman" w:hAnsi="Times New Roman" w:cs="Times New Roman"/>
        </w:rPr>
        <w:t xml:space="preserve">             </w:t>
      </w:r>
      <w:r w:rsidR="006A0E6D" w:rsidRPr="007C5ADA">
        <w:rPr>
          <w:rFonts w:ascii="Times New Roman" w:hAnsi="Times New Roman" w:cs="Times New Roman"/>
        </w:rPr>
        <w:t xml:space="preserve">Statisticile arată că, </w:t>
      </w:r>
      <w:r w:rsidR="003E395F" w:rsidRPr="007C5ADA">
        <w:rPr>
          <w:rFonts w:ascii="Times New Roman" w:hAnsi="Times New Roman" w:cs="Times New Roman"/>
        </w:rPr>
        <w:t xml:space="preserve">la nivel global, aproximativ 264 de milioane de oameni </w:t>
      </w:r>
      <w:r w:rsidR="00AE738E" w:rsidRPr="007C5ADA">
        <w:rPr>
          <w:rFonts w:ascii="Times New Roman" w:hAnsi="Times New Roman" w:cs="Times New Roman"/>
        </w:rPr>
        <w:t xml:space="preserve">cu vârste cuprinse între 10 și 85 de ani </w:t>
      </w:r>
      <w:r w:rsidR="003E395F" w:rsidRPr="007C5ADA">
        <w:rPr>
          <w:rFonts w:ascii="Times New Roman" w:hAnsi="Times New Roman" w:cs="Times New Roman"/>
        </w:rPr>
        <w:t>sunt afectați de depresie</w:t>
      </w:r>
      <w:r w:rsidR="00AE738E" w:rsidRPr="007C5ADA">
        <w:rPr>
          <w:rFonts w:ascii="Times New Roman" w:hAnsi="Times New Roman" w:cs="Times New Roman"/>
        </w:rPr>
        <w:t>.</w:t>
      </w:r>
    </w:p>
    <w:p w14:paraId="644901D5" w14:textId="77777777" w:rsidR="00877814" w:rsidRPr="007C5ADA" w:rsidRDefault="00877814" w:rsidP="003A7E9F">
      <w:pPr>
        <w:jc w:val="center"/>
        <w:rPr>
          <w:rFonts w:ascii="Times New Roman" w:hAnsi="Times New Roman" w:cs="Times New Roman"/>
        </w:rPr>
      </w:pPr>
    </w:p>
    <w:p w14:paraId="779286BB" w14:textId="77777777" w:rsidR="003A7E9F" w:rsidRPr="007C5ADA" w:rsidRDefault="003A7E9F" w:rsidP="003A7E9F">
      <w:pPr>
        <w:jc w:val="center"/>
        <w:rPr>
          <w:rFonts w:ascii="Times New Roman" w:hAnsi="Times New Roman" w:cs="Times New Roman"/>
        </w:rPr>
      </w:pPr>
    </w:p>
    <w:p w14:paraId="164CD1B1" w14:textId="77777777" w:rsidR="003A7E9F" w:rsidRPr="007C5ADA" w:rsidRDefault="003A7E9F" w:rsidP="003A7E9F">
      <w:pPr>
        <w:jc w:val="center"/>
        <w:rPr>
          <w:rFonts w:ascii="Times New Roman" w:hAnsi="Times New Roman" w:cs="Times New Roman"/>
        </w:rPr>
      </w:pPr>
    </w:p>
    <w:p w14:paraId="750FB459" w14:textId="77777777" w:rsidR="003A7E9F" w:rsidRPr="007C5ADA" w:rsidRDefault="003A7E9F" w:rsidP="003A7E9F">
      <w:pPr>
        <w:jc w:val="center"/>
        <w:rPr>
          <w:rFonts w:ascii="Times New Roman" w:hAnsi="Times New Roman" w:cs="Times New Roman"/>
        </w:rPr>
      </w:pPr>
    </w:p>
    <w:p w14:paraId="262B3412" w14:textId="77777777" w:rsidR="003A7E9F" w:rsidRPr="007C5ADA" w:rsidRDefault="003A7E9F" w:rsidP="003A7E9F">
      <w:pPr>
        <w:jc w:val="center"/>
        <w:rPr>
          <w:rFonts w:ascii="Times New Roman" w:hAnsi="Times New Roman" w:cs="Times New Roman"/>
        </w:rPr>
      </w:pPr>
    </w:p>
    <w:p w14:paraId="67B68C76" w14:textId="77777777" w:rsidR="003A7E9F" w:rsidRPr="007C5ADA" w:rsidRDefault="003A7E9F" w:rsidP="003A7E9F">
      <w:pPr>
        <w:jc w:val="center"/>
        <w:rPr>
          <w:rFonts w:ascii="Times New Roman" w:hAnsi="Times New Roman" w:cs="Times New Roman"/>
        </w:rPr>
      </w:pPr>
    </w:p>
    <w:p w14:paraId="26B77310" w14:textId="77777777" w:rsidR="003A7E9F" w:rsidRPr="007C5ADA" w:rsidRDefault="003A7E9F" w:rsidP="001431D1">
      <w:pPr>
        <w:jc w:val="center"/>
        <w:rPr>
          <w:rFonts w:ascii="Times New Roman" w:hAnsi="Times New Roman" w:cs="Times New Roman"/>
        </w:rPr>
      </w:pPr>
    </w:p>
    <w:p w14:paraId="59A09093" w14:textId="56CEC17B" w:rsidR="003A7E9F" w:rsidRPr="001431D1" w:rsidRDefault="003A7E9F" w:rsidP="001431D1">
      <w:pPr>
        <w:jc w:val="center"/>
        <w:rPr>
          <w:rFonts w:ascii="Times New Roman" w:hAnsi="Times New Roman" w:cs="Times New Roman"/>
          <w:sz w:val="28"/>
          <w:szCs w:val="28"/>
        </w:rPr>
      </w:pPr>
      <w:r w:rsidRPr="001431D1">
        <w:rPr>
          <w:rFonts w:ascii="Times New Roman" w:hAnsi="Times New Roman" w:cs="Times New Roman"/>
          <w:sz w:val="28"/>
          <w:szCs w:val="28"/>
        </w:rPr>
        <w:t>Director Executiv</w:t>
      </w:r>
    </w:p>
    <w:p w14:paraId="4FE9C8F2" w14:textId="35B68006" w:rsidR="001431D1" w:rsidRPr="001431D1" w:rsidRDefault="001431D1" w:rsidP="001431D1">
      <w:pPr>
        <w:jc w:val="center"/>
        <w:rPr>
          <w:rFonts w:ascii="Times New Roman" w:hAnsi="Times New Roman" w:cs="Times New Roman"/>
          <w:sz w:val="28"/>
          <w:szCs w:val="28"/>
        </w:rPr>
      </w:pPr>
      <w:r w:rsidRPr="001431D1">
        <w:rPr>
          <w:rFonts w:ascii="Times New Roman" w:hAnsi="Times New Roman" w:cs="Times New Roman"/>
          <w:sz w:val="28"/>
          <w:szCs w:val="28"/>
        </w:rPr>
        <w:t>Ec. Cojocaru</w:t>
      </w:r>
      <w:r w:rsidRPr="001431D1">
        <w:rPr>
          <w:rFonts w:ascii="Times New Roman" w:hAnsi="Times New Roman" w:cs="Times New Roman"/>
          <w:sz w:val="28"/>
          <w:szCs w:val="28"/>
        </w:rPr>
        <w:t xml:space="preserve"> Nicolae Horațiu</w:t>
      </w:r>
    </w:p>
    <w:p w14:paraId="59638180" w14:textId="77777777" w:rsidR="001431D1" w:rsidRPr="007C5ADA" w:rsidRDefault="001431D1" w:rsidP="001431D1">
      <w:pPr>
        <w:rPr>
          <w:rFonts w:ascii="Times New Roman" w:hAnsi="Times New Roman" w:cs="Times New Roman"/>
        </w:rPr>
      </w:pPr>
    </w:p>
    <w:p w14:paraId="6917B874" w14:textId="77777777" w:rsidR="003A7E9F" w:rsidRPr="007C5ADA" w:rsidRDefault="003A7E9F">
      <w:pPr>
        <w:rPr>
          <w:rFonts w:ascii="Times New Roman" w:hAnsi="Times New Roman" w:cs="Times New Roman"/>
        </w:rPr>
      </w:pPr>
    </w:p>
    <w:p w14:paraId="2CD2B8BE" w14:textId="77777777" w:rsidR="00F25483" w:rsidRDefault="00F25483">
      <w:pPr>
        <w:rPr>
          <w:rFonts w:ascii="Times New Roman" w:hAnsi="Times New Roman" w:cs="Times New Roman"/>
          <w:sz w:val="20"/>
          <w:szCs w:val="20"/>
        </w:rPr>
      </w:pPr>
    </w:p>
    <w:p w14:paraId="11631128" w14:textId="5D374804" w:rsidR="003A7E9F" w:rsidRPr="00DC7945" w:rsidRDefault="003A7E9F">
      <w:pPr>
        <w:rPr>
          <w:rFonts w:ascii="Times New Roman" w:hAnsi="Times New Roman" w:cs="Times New Roman"/>
          <w:sz w:val="20"/>
          <w:szCs w:val="20"/>
        </w:rPr>
      </w:pPr>
      <w:r w:rsidRPr="00DC7945">
        <w:rPr>
          <w:rFonts w:ascii="Times New Roman" w:hAnsi="Times New Roman" w:cs="Times New Roman"/>
          <w:sz w:val="20"/>
          <w:szCs w:val="20"/>
        </w:rPr>
        <w:t>Întocmit:</w:t>
      </w:r>
    </w:p>
    <w:p w14:paraId="0C572ACF" w14:textId="2DB480CE" w:rsidR="003A7E9F" w:rsidRPr="00DC7945" w:rsidRDefault="003A7E9F">
      <w:pPr>
        <w:rPr>
          <w:rFonts w:ascii="Times New Roman" w:hAnsi="Times New Roman" w:cs="Times New Roman"/>
          <w:sz w:val="20"/>
          <w:szCs w:val="20"/>
        </w:rPr>
      </w:pPr>
      <w:r w:rsidRPr="00DC7945">
        <w:rPr>
          <w:rFonts w:ascii="Times New Roman" w:hAnsi="Times New Roman" w:cs="Times New Roman"/>
          <w:sz w:val="20"/>
          <w:szCs w:val="20"/>
        </w:rPr>
        <w:t>Cons. princip. Ungureanu</w:t>
      </w:r>
      <w:r w:rsidR="00F25483">
        <w:rPr>
          <w:rFonts w:ascii="Times New Roman" w:hAnsi="Times New Roman" w:cs="Times New Roman"/>
          <w:sz w:val="20"/>
          <w:szCs w:val="20"/>
        </w:rPr>
        <w:t xml:space="preserve"> Denisa</w:t>
      </w:r>
    </w:p>
    <w:sectPr w:rsidR="003A7E9F" w:rsidRPr="00DC7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CF"/>
    <w:rsid w:val="00031607"/>
    <w:rsid w:val="00060AA4"/>
    <w:rsid w:val="000E3060"/>
    <w:rsid w:val="000E4030"/>
    <w:rsid w:val="000F0D93"/>
    <w:rsid w:val="001431D1"/>
    <w:rsid w:val="0020560D"/>
    <w:rsid w:val="00210FB4"/>
    <w:rsid w:val="002D2966"/>
    <w:rsid w:val="00370AEF"/>
    <w:rsid w:val="00380500"/>
    <w:rsid w:val="003A7E9F"/>
    <w:rsid w:val="003E395F"/>
    <w:rsid w:val="003F4E5A"/>
    <w:rsid w:val="00460BD3"/>
    <w:rsid w:val="00546C00"/>
    <w:rsid w:val="005970F8"/>
    <w:rsid w:val="005D0747"/>
    <w:rsid w:val="0066756C"/>
    <w:rsid w:val="006A0E6D"/>
    <w:rsid w:val="006D319C"/>
    <w:rsid w:val="007A58A0"/>
    <w:rsid w:val="007C5ADA"/>
    <w:rsid w:val="007E409D"/>
    <w:rsid w:val="007F653B"/>
    <w:rsid w:val="008745C6"/>
    <w:rsid w:val="00877814"/>
    <w:rsid w:val="008A13B4"/>
    <w:rsid w:val="008B48A5"/>
    <w:rsid w:val="008D560B"/>
    <w:rsid w:val="00A226ED"/>
    <w:rsid w:val="00A301E5"/>
    <w:rsid w:val="00AD3A5C"/>
    <w:rsid w:val="00AE12D5"/>
    <w:rsid w:val="00AE738E"/>
    <w:rsid w:val="00AF1FC5"/>
    <w:rsid w:val="00B462A6"/>
    <w:rsid w:val="00C25376"/>
    <w:rsid w:val="00CB157C"/>
    <w:rsid w:val="00CE0FB3"/>
    <w:rsid w:val="00CE1611"/>
    <w:rsid w:val="00CF470D"/>
    <w:rsid w:val="00D31B9F"/>
    <w:rsid w:val="00D75652"/>
    <w:rsid w:val="00D80FC1"/>
    <w:rsid w:val="00DC7945"/>
    <w:rsid w:val="00E152AB"/>
    <w:rsid w:val="00E21ACF"/>
    <w:rsid w:val="00E82547"/>
    <w:rsid w:val="00F02405"/>
    <w:rsid w:val="00F25483"/>
    <w:rsid w:val="00F37A37"/>
    <w:rsid w:val="00F90466"/>
    <w:rsid w:val="00F90E72"/>
    <w:rsid w:val="00FA675F"/>
    <w:rsid w:val="00FB1B42"/>
    <w:rsid w:val="00FD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2A47"/>
  <w15:chartTrackingRefBased/>
  <w15:docId w15:val="{0B5A0967-EC87-4ADE-B586-6F219B84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21A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E21A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E21AC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E21AC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E21AC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E21AC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21AC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21AC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21AC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21AC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21AC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21AC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21AC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21AC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21AC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21AC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21AC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21ACF"/>
    <w:rPr>
      <w:rFonts w:eastAsiaTheme="majorEastAsia" w:cstheme="majorBidi"/>
      <w:color w:val="272727" w:themeColor="text1" w:themeTint="D8"/>
    </w:rPr>
  </w:style>
  <w:style w:type="paragraph" w:styleId="Titlu">
    <w:name w:val="Title"/>
    <w:basedOn w:val="Normal"/>
    <w:next w:val="Normal"/>
    <w:link w:val="TitluCaracter"/>
    <w:uiPriority w:val="10"/>
    <w:qFormat/>
    <w:rsid w:val="00E21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21AC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21AC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21AC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21AC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21ACF"/>
    <w:rPr>
      <w:i/>
      <w:iCs/>
      <w:color w:val="404040" w:themeColor="text1" w:themeTint="BF"/>
    </w:rPr>
  </w:style>
  <w:style w:type="paragraph" w:styleId="Listparagraf">
    <w:name w:val="List Paragraph"/>
    <w:basedOn w:val="Normal"/>
    <w:uiPriority w:val="34"/>
    <w:qFormat/>
    <w:rsid w:val="00E21ACF"/>
    <w:pPr>
      <w:ind w:left="720"/>
      <w:contextualSpacing/>
    </w:pPr>
  </w:style>
  <w:style w:type="character" w:styleId="Accentuareintens">
    <w:name w:val="Intense Emphasis"/>
    <w:basedOn w:val="Fontdeparagrafimplicit"/>
    <w:uiPriority w:val="21"/>
    <w:qFormat/>
    <w:rsid w:val="00E21ACF"/>
    <w:rPr>
      <w:i/>
      <w:iCs/>
      <w:color w:val="2F5496" w:themeColor="accent1" w:themeShade="BF"/>
    </w:rPr>
  </w:style>
  <w:style w:type="paragraph" w:styleId="Citatintens">
    <w:name w:val="Intense Quote"/>
    <w:basedOn w:val="Normal"/>
    <w:next w:val="Normal"/>
    <w:link w:val="CitatintensCaracter"/>
    <w:uiPriority w:val="30"/>
    <w:qFormat/>
    <w:rsid w:val="00E21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E21ACF"/>
    <w:rPr>
      <w:i/>
      <w:iCs/>
      <w:color w:val="2F5496" w:themeColor="accent1" w:themeShade="BF"/>
    </w:rPr>
  </w:style>
  <w:style w:type="character" w:styleId="Referireintens">
    <w:name w:val="Intense Reference"/>
    <w:basedOn w:val="Fontdeparagrafimplicit"/>
    <w:uiPriority w:val="32"/>
    <w:qFormat/>
    <w:rsid w:val="00E21ACF"/>
    <w:rPr>
      <w:b/>
      <w:bCs/>
      <w:smallCaps/>
      <w:color w:val="2F5496" w:themeColor="accent1" w:themeShade="BF"/>
      <w:spacing w:val="5"/>
    </w:rPr>
  </w:style>
  <w:style w:type="paragraph" w:styleId="NormalWeb">
    <w:name w:val="Normal (Web)"/>
    <w:basedOn w:val="Normal"/>
    <w:uiPriority w:val="99"/>
    <w:unhideWhenUsed/>
    <w:rsid w:val="00CF470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Accentuat">
    <w:name w:val="Emphasis"/>
    <w:basedOn w:val="Fontdeparagrafimplicit"/>
    <w:uiPriority w:val="20"/>
    <w:qFormat/>
    <w:rsid w:val="00CF470D"/>
    <w:rPr>
      <w:i/>
      <w:iCs/>
    </w:rPr>
  </w:style>
  <w:style w:type="character" w:styleId="Robust">
    <w:name w:val="Strong"/>
    <w:basedOn w:val="Fontdeparagrafimplicit"/>
    <w:uiPriority w:val="22"/>
    <w:qFormat/>
    <w:rsid w:val="008A1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524">
      <w:bodyDiv w:val="1"/>
      <w:marLeft w:val="0"/>
      <w:marRight w:val="0"/>
      <w:marTop w:val="0"/>
      <w:marBottom w:val="0"/>
      <w:divBdr>
        <w:top w:val="none" w:sz="0" w:space="0" w:color="auto"/>
        <w:left w:val="none" w:sz="0" w:space="0" w:color="auto"/>
        <w:bottom w:val="none" w:sz="0" w:space="0" w:color="auto"/>
        <w:right w:val="none" w:sz="0" w:space="0" w:color="auto"/>
      </w:divBdr>
    </w:div>
    <w:div w:id="425688115">
      <w:bodyDiv w:val="1"/>
      <w:marLeft w:val="0"/>
      <w:marRight w:val="0"/>
      <w:marTop w:val="0"/>
      <w:marBottom w:val="0"/>
      <w:divBdr>
        <w:top w:val="none" w:sz="0" w:space="0" w:color="auto"/>
        <w:left w:val="none" w:sz="0" w:space="0" w:color="auto"/>
        <w:bottom w:val="none" w:sz="0" w:space="0" w:color="auto"/>
        <w:right w:val="none" w:sz="0" w:space="0" w:color="auto"/>
      </w:divBdr>
    </w:div>
    <w:div w:id="1485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j-sibiu.rdslink.ro" TargetMode="External"/><Relationship Id="rId3" Type="http://schemas.openxmlformats.org/officeDocument/2006/relationships/webSettings" Target="webSettings.xml"/><Relationship Id="rId7" Type="http://schemas.openxmlformats.org/officeDocument/2006/relationships/hyperlink" Target="mailto:relatiicupublicul@dspsibiu.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pj-sibiu.rdslink.ro" TargetMode="External"/><Relationship Id="rId5" Type="http://schemas.openxmlformats.org/officeDocument/2006/relationships/hyperlink" Target="mailto:relatiicupublicul@dspsibiu.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630</Words>
  <Characters>3597</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2025-03-12T09:49:00Z</cp:lastPrinted>
  <dcterms:created xsi:type="dcterms:W3CDTF">2025-03-05T09:37:00Z</dcterms:created>
  <dcterms:modified xsi:type="dcterms:W3CDTF">2025-08-20T09:16:00Z</dcterms:modified>
</cp:coreProperties>
</file>